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Classification of Grassland degradation on the Tibetan Plateau - Documents, maps, data - modification. (2010-2019)</w:t>
      </w:r>
    </w:p>
    <w:p>
      <w:r>
        <w:rPr>
          <w:sz w:val="32"/>
        </w:rPr>
        <w:t>1、Description</w:t>
      </w:r>
    </w:p>
    <w:p>
      <w:pPr>
        <w:ind w:firstLine="432"/>
      </w:pPr>
      <w:r>
        <w:rPr>
          <w:sz w:val="22"/>
        </w:rPr>
        <w:t>Data files are in 7Z compressed package format, which can be decompressed and opened by 7-zip software. There are three files in total, namely file 1, text version of grassland Degradation classification on The Qinghai-Tibet Plateau, file type is Word, and file 2, named As Map, with seven maps in total. The type of the image is PNG, and the name of the image is the trend rate of average NDVI change in the growing season of grass, grassland, meadow, grassland, alpine vegetation, desert and swamp on the Tibetan Plateau from 2010 to 2019. File 3. The folder named as data is filled with pictures. There are 7 kinds of pictures with the same names as above.</w:t>
      </w:r>
    </w:p>
    <w:p>
      <w:r>
        <w:rPr>
          <w:sz w:val="32"/>
        </w:rPr>
        <w:t>2、Keywords</w:t>
      </w:r>
    </w:p>
    <w:p>
      <w:pPr>
        <w:ind w:left="432"/>
      </w:pPr>
      <w:r>
        <w:rPr>
          <w:sz w:val="22"/>
        </w:rPr>
        <w:t>Theme：</w:t>
      </w:r>
      <w:r>
        <w:rPr>
          <w:sz w:val="22"/>
        </w:rPr>
        <w:t>Grassland</w:t>
        <w:br/>
      </w:r>
      <w:r>
        <w:rPr>
          <w:sz w:val="22"/>
        </w:rPr>
        <w:t>Discipline：</w:t>
      </w:r>
      <w:r>
        <w:rPr>
          <w:sz w:val="22"/>
        </w:rPr>
        <w:t>Terrestrial Surface</w:t>
        <w:br/>
      </w:r>
      <w:r>
        <w:rPr>
          <w:sz w:val="22"/>
        </w:rPr>
        <w:t>Places：</w:t>
      </w:r>
      <w:r>
        <w:rPr>
          <w:sz w:val="22"/>
        </w:rPr>
        <w:t>The Tibetan plateau</w:t>
        <w:br/>
      </w:r>
      <w:r>
        <w:rPr>
          <w:sz w:val="22"/>
        </w:rPr>
        <w:t>Time：</w:t>
      </w:r>
      <w:r>
        <w:rPr>
          <w:sz w:val="22"/>
        </w:rPr>
        <w:t>2010-2019</w:t>
      </w:r>
    </w:p>
    <w:p>
      <w:r>
        <w:rPr>
          <w:sz w:val="32"/>
        </w:rPr>
        <w:t>3、Data details</w:t>
      </w:r>
    </w:p>
    <w:p>
      <w:pPr>
        <w:ind w:left="432"/>
      </w:pPr>
      <w:r>
        <w:rPr>
          <w:sz w:val="22"/>
        </w:rPr>
        <w:t>1.Scale：None</w:t>
      </w:r>
    </w:p>
    <w:p>
      <w:pPr>
        <w:ind w:left="432"/>
      </w:pPr>
      <w:r>
        <w:rPr>
          <w:sz w:val="22"/>
        </w:rPr>
        <w:t>2.Projection：</w:t>
      </w:r>
    </w:p>
    <w:p>
      <w:pPr>
        <w:ind w:left="432"/>
      </w:pPr>
      <w:r>
        <w:rPr>
          <w:sz w:val="22"/>
        </w:rPr>
        <w:t>3.Filesize：153.0MB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north：38.9849</w:t>
            </w:r>
          </w:p>
        </w:tc>
        <w:tc>
          <w:tcPr>
            <w:tcW w:type="dxa" w:w="2880"/>
          </w:tcPr>
          <w:p>
            <w:r>
              <w:t>-</w:t>
            </w:r>
          </w:p>
        </w:tc>
      </w:tr>
      <w:tr>
        <w:tc>
          <w:tcPr>
            <w:tcW w:type="dxa" w:w="2880"/>
          </w:tcPr>
          <w:p>
            <w:r>
              <w:t>west：98.3296</w:t>
            </w:r>
          </w:p>
        </w:tc>
        <w:tc>
          <w:tcPr>
            <w:tcW w:type="dxa" w:w="2880"/>
          </w:tcPr>
          <w:p>
            <w:r>
              <w:t>-</w:t>
            </w:r>
          </w:p>
        </w:tc>
        <w:tc>
          <w:tcPr>
            <w:tcW w:type="dxa" w:w="2880"/>
          </w:tcPr>
          <w:p>
            <w:r>
              <w:t>east：101.0131</w:t>
            </w:r>
          </w:p>
        </w:tc>
      </w:tr>
      <w:tr>
        <w:tc>
          <w:tcPr>
            <w:tcW w:type="dxa" w:w="2880"/>
          </w:tcPr>
          <w:p>
            <w:r>
              <w:t>-</w:t>
            </w:r>
          </w:p>
        </w:tc>
        <w:tc>
          <w:tcPr>
            <w:tcW w:type="dxa" w:w="2880"/>
          </w:tcPr>
          <w:p>
            <w:r>
              <w:t>south：37.5149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ZHOU Huakun. Classification of Grassland degradation on the Tibetan Plateau - Documents, maps, data - modification. (2010-2019). A Big Earth Data Platform for Three Poles, doi:10.11888/Terre.tpdc.272532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Huakun</w:t>
        <w:br/>
      </w:r>
      <w:r>
        <w:rPr>
          <w:sz w:val="22"/>
        </w:rPr>
        <w:t xml:space="preserve">unit: </w:t>
      </w:r>
      <w:r>
        <w:rPr>
          <w:sz w:val="22"/>
        </w:rPr>
        <w:t>Northwest Institute of Plateau Biology, Chinese Academy of Sciences</w:t>
        <w:br/>
      </w:r>
      <w:r>
        <w:rPr>
          <w:sz w:val="22"/>
        </w:rPr>
        <w:t xml:space="preserve">email: </w:t>
      </w:r>
      <w:r>
        <w:rPr>
          <w:sz w:val="22"/>
        </w:rPr>
        <w:t>huakunzhong@nwipb.cas.cn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