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Zhangye wetland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Zhangye wetland station from January 1 to December 31, 2018. The site (100.4464° E, 38.9751° N) was located on a wetland (reed surface) in Zhangye National Wetland Park, Gansu Province. The elevation is 1460 m. The installation heights and orientations of different sensors and measured quantities were as follows: air temperature and humidity profile (HMP45AC; 5 and 10 m, north), wind speed profile (03002; 5 and 10 m, north), wind direction profile (03002; 10 m, north), air pressure (CS100; 2 m), rain gauge (TE525M; 10 m), four-component radiometer (CNR1; 6 m, south), two infrared temperature sensors (SI-111; 6 m, south, vertically downward), soil heat flux (HFP01; 3 duplicates, -0.06 m), soil temperature profile (109ss-L; 0, -0.02, -0.04, -0.1, -0.2 and -0.4 m), and four photosynthetically active radiation (PQS-1; two above the plants, 6 m, south, one vertically downward and one vertically upward; two below the plants, 0.25 m, south, one vertically downward and one vertically upward).</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and Ts_40 cm) (℃), on the plants photosynthetically active radiation of upward and downward (PAR_U_up and PAR_U_down) (μmol/ (s m^-2)), and below the plants photosynthetically active radiation of upward and downward (PAR_D_up and PAR_D_down) (μmol/ (s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artificial oasis experimental area</w:t>
      </w:r>
      <w:r>
        <w:t xml:space="preserve">, </w:t>
      </w:r>
      <w:r>
        <w:rPr>
          <w:sz w:val="22"/>
        </w:rPr>
        <w:t>Zhangye wetland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2018-01-16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(automatic weather station of Zhangye wetland station, 2018). A Big Earth Data Platform for Three Poles, doi:10.11888/Meteoro.tpdc.270768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